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95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5465"/>
        <w:gridCol w:w="1353"/>
        <w:gridCol w:w="1726"/>
      </w:tblGrid>
      <w:tr w:rsidR="004729CB" w:rsidRPr="004729CB" w14:paraId="24736CB1" w14:textId="77777777" w:rsidTr="004729CB">
        <w:trPr>
          <w:trHeight w:val="854"/>
        </w:trPr>
        <w:tc>
          <w:tcPr>
            <w:tcW w:w="1257" w:type="dxa"/>
            <w:shd w:val="clear" w:color="auto" w:fill="83C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CAEBB" w14:textId="77777777" w:rsidR="004729CB" w:rsidRPr="004729CB" w:rsidRDefault="004729CB" w:rsidP="004729CB">
            <w:pPr>
              <w:jc w:val="center"/>
              <w:rPr>
                <w:sz w:val="28"/>
                <w:szCs w:val="28"/>
              </w:rPr>
            </w:pPr>
            <w:r w:rsidRPr="004729CB">
              <w:rPr>
                <w:b/>
                <w:bCs/>
                <w:sz w:val="28"/>
                <w:szCs w:val="28"/>
              </w:rPr>
              <w:t xml:space="preserve">Priorität </w:t>
            </w:r>
            <w:r w:rsidRPr="004729CB">
              <w:rPr>
                <w:b/>
                <w:bCs/>
                <w:sz w:val="28"/>
                <w:szCs w:val="28"/>
              </w:rPr>
              <w:br/>
              <w:t>bzw. Zeit</w:t>
            </w:r>
          </w:p>
        </w:tc>
        <w:tc>
          <w:tcPr>
            <w:tcW w:w="5465" w:type="dxa"/>
            <w:shd w:val="clear" w:color="auto" w:fill="83C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80B81" w14:textId="351D1DAD" w:rsidR="004729CB" w:rsidRPr="004729CB" w:rsidRDefault="004729CB" w:rsidP="004729CB">
            <w:pPr>
              <w:jc w:val="center"/>
              <w:rPr>
                <w:sz w:val="28"/>
                <w:szCs w:val="28"/>
              </w:rPr>
            </w:pPr>
            <w:r w:rsidRPr="004729CB">
              <w:rPr>
                <w:b/>
                <w:bCs/>
                <w:sz w:val="28"/>
                <w:szCs w:val="28"/>
              </w:rPr>
              <w:t>Arbeitsvorgang</w:t>
            </w:r>
          </w:p>
        </w:tc>
        <w:tc>
          <w:tcPr>
            <w:tcW w:w="1353" w:type="dxa"/>
            <w:shd w:val="clear" w:color="auto" w:fill="83C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E5053" w14:textId="31120394" w:rsidR="004729CB" w:rsidRPr="004729CB" w:rsidRDefault="004729CB" w:rsidP="004729CB">
            <w:pPr>
              <w:jc w:val="center"/>
              <w:rPr>
                <w:sz w:val="28"/>
                <w:szCs w:val="28"/>
              </w:rPr>
            </w:pPr>
            <w:r w:rsidRPr="004729CB">
              <w:rPr>
                <w:b/>
                <w:bCs/>
                <w:sz w:val="28"/>
                <w:szCs w:val="28"/>
              </w:rPr>
              <w:t xml:space="preserve">Geplante </w:t>
            </w:r>
            <w:r w:rsidRPr="004729CB">
              <w:rPr>
                <w:b/>
                <w:bCs/>
                <w:sz w:val="28"/>
                <w:szCs w:val="28"/>
              </w:rPr>
              <w:br/>
              <w:t>Zeit</w:t>
            </w:r>
          </w:p>
        </w:tc>
        <w:tc>
          <w:tcPr>
            <w:tcW w:w="1726" w:type="dxa"/>
            <w:shd w:val="clear" w:color="auto" w:fill="83C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C2851" w14:textId="130270FB" w:rsidR="004729CB" w:rsidRPr="004729CB" w:rsidRDefault="004729CB" w:rsidP="004729CB">
            <w:pPr>
              <w:jc w:val="center"/>
              <w:rPr>
                <w:sz w:val="28"/>
                <w:szCs w:val="28"/>
              </w:rPr>
            </w:pPr>
            <w:r w:rsidRPr="004729CB">
              <w:rPr>
                <w:b/>
                <w:bCs/>
                <w:sz w:val="28"/>
                <w:szCs w:val="28"/>
              </w:rPr>
              <w:t xml:space="preserve">Tatsächliche </w:t>
            </w:r>
            <w:r w:rsidRPr="004729CB">
              <w:rPr>
                <w:b/>
                <w:bCs/>
                <w:sz w:val="28"/>
                <w:szCs w:val="28"/>
              </w:rPr>
              <w:br/>
              <w:t>Zeit</w:t>
            </w:r>
          </w:p>
        </w:tc>
      </w:tr>
      <w:tr w:rsidR="004729CB" w:rsidRPr="004729CB" w14:paraId="26394DA0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D894B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8F347" w14:textId="56889A9F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9B1C0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4ED1D" w14:textId="77777777" w:rsidR="004729CB" w:rsidRPr="004729CB" w:rsidRDefault="004729CB" w:rsidP="004729CB"/>
        </w:tc>
      </w:tr>
      <w:tr w:rsidR="004729CB" w:rsidRPr="004729CB" w14:paraId="59437DF6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3AFAA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703F8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01AA2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A9503" w14:textId="77777777" w:rsidR="004729CB" w:rsidRPr="004729CB" w:rsidRDefault="004729CB" w:rsidP="004729CB"/>
        </w:tc>
      </w:tr>
      <w:tr w:rsidR="004729CB" w:rsidRPr="004729CB" w14:paraId="30C37052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43976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D1759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55CA4" w14:textId="0C1D5A16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FD8F8" w14:textId="77777777" w:rsidR="004729CB" w:rsidRPr="004729CB" w:rsidRDefault="004729CB" w:rsidP="004729CB"/>
        </w:tc>
      </w:tr>
      <w:tr w:rsidR="004729CB" w:rsidRPr="004729CB" w14:paraId="26E0B2C5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8C58A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F3179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9CFD6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73F9F" w14:textId="6C35B1A7" w:rsidR="004729CB" w:rsidRPr="004729CB" w:rsidRDefault="004729CB" w:rsidP="004729CB"/>
        </w:tc>
      </w:tr>
      <w:tr w:rsidR="004729CB" w:rsidRPr="004729CB" w14:paraId="24E9D027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6FAB9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D45CC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BA4F6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442F6" w14:textId="77777777" w:rsidR="004729CB" w:rsidRPr="004729CB" w:rsidRDefault="004729CB" w:rsidP="004729CB"/>
        </w:tc>
      </w:tr>
      <w:tr w:rsidR="004729CB" w:rsidRPr="004729CB" w14:paraId="5BD7EDD1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33A84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8A556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B7D60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5C15D" w14:textId="77777777" w:rsidR="004729CB" w:rsidRPr="004729CB" w:rsidRDefault="004729CB" w:rsidP="004729CB"/>
        </w:tc>
      </w:tr>
      <w:tr w:rsidR="004729CB" w:rsidRPr="004729CB" w14:paraId="78B30E25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B4D63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47600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FD031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2BAC0" w14:textId="77777777" w:rsidR="004729CB" w:rsidRPr="004729CB" w:rsidRDefault="004729CB" w:rsidP="004729CB"/>
        </w:tc>
      </w:tr>
      <w:tr w:rsidR="004729CB" w:rsidRPr="004729CB" w14:paraId="7DA87340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29CB4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2513A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2DB84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C0855" w14:textId="77777777" w:rsidR="004729CB" w:rsidRPr="004729CB" w:rsidRDefault="004729CB" w:rsidP="004729CB"/>
        </w:tc>
      </w:tr>
      <w:tr w:rsidR="004729CB" w:rsidRPr="004729CB" w14:paraId="06A6B8DF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A5E4D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09A26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660C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57D59" w14:textId="77777777" w:rsidR="004729CB" w:rsidRPr="004729CB" w:rsidRDefault="004729CB" w:rsidP="004729CB"/>
        </w:tc>
      </w:tr>
      <w:tr w:rsidR="004729CB" w:rsidRPr="004729CB" w14:paraId="54364EE7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EE81A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B03E9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1F303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48D1C" w14:textId="77777777" w:rsidR="004729CB" w:rsidRPr="004729CB" w:rsidRDefault="004729CB" w:rsidP="004729CB"/>
        </w:tc>
      </w:tr>
      <w:tr w:rsidR="004729CB" w:rsidRPr="004729CB" w14:paraId="34B043AC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DC4C4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26CAA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FB151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23823" w14:textId="77777777" w:rsidR="004729CB" w:rsidRPr="004729CB" w:rsidRDefault="004729CB" w:rsidP="004729CB"/>
        </w:tc>
      </w:tr>
      <w:tr w:rsidR="004729CB" w:rsidRPr="004729CB" w14:paraId="5E99E382" w14:textId="77777777" w:rsidTr="004729CB">
        <w:trPr>
          <w:trHeight w:val="547"/>
        </w:trPr>
        <w:tc>
          <w:tcPr>
            <w:tcW w:w="1257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0F6B9" w14:textId="77777777" w:rsidR="004729CB" w:rsidRPr="004729CB" w:rsidRDefault="004729CB" w:rsidP="004729CB"/>
        </w:tc>
        <w:tc>
          <w:tcPr>
            <w:tcW w:w="5465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5FDDC" w14:textId="77777777" w:rsidR="004729CB" w:rsidRPr="004729CB" w:rsidRDefault="004729CB" w:rsidP="004729CB"/>
        </w:tc>
        <w:tc>
          <w:tcPr>
            <w:tcW w:w="1353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8B4EA" w14:textId="77777777" w:rsidR="004729CB" w:rsidRPr="004729CB" w:rsidRDefault="004729CB" w:rsidP="004729CB"/>
        </w:tc>
        <w:tc>
          <w:tcPr>
            <w:tcW w:w="1726" w:type="dxa"/>
            <w:shd w:val="clear" w:color="auto" w:fill="EDF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16699" w14:textId="77777777" w:rsidR="004729CB" w:rsidRPr="004729CB" w:rsidRDefault="004729CB" w:rsidP="004729CB"/>
        </w:tc>
      </w:tr>
      <w:tr w:rsidR="004729CB" w:rsidRPr="004729CB" w14:paraId="11031368" w14:textId="77777777" w:rsidTr="004729CB">
        <w:trPr>
          <w:trHeight w:val="547"/>
        </w:trPr>
        <w:tc>
          <w:tcPr>
            <w:tcW w:w="1257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9C998" w14:textId="77777777" w:rsidR="004729CB" w:rsidRPr="004729CB" w:rsidRDefault="004729CB" w:rsidP="004729CB"/>
        </w:tc>
        <w:tc>
          <w:tcPr>
            <w:tcW w:w="5465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79E1F" w14:textId="77777777" w:rsidR="004729CB" w:rsidRPr="004729CB" w:rsidRDefault="004729CB" w:rsidP="004729CB"/>
        </w:tc>
        <w:tc>
          <w:tcPr>
            <w:tcW w:w="1353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9ACD4" w14:textId="77777777" w:rsidR="004729CB" w:rsidRPr="004729CB" w:rsidRDefault="004729CB" w:rsidP="004729CB"/>
        </w:tc>
        <w:tc>
          <w:tcPr>
            <w:tcW w:w="1726" w:type="dxa"/>
            <w:shd w:val="clear" w:color="auto" w:fill="D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8293F" w14:textId="77777777" w:rsidR="004729CB" w:rsidRPr="004729CB" w:rsidRDefault="004729CB" w:rsidP="004729CB"/>
        </w:tc>
      </w:tr>
    </w:tbl>
    <w:p w14:paraId="615D5E02" w14:textId="14819FDE" w:rsidR="004729CB" w:rsidRDefault="004729CB" w:rsidP="004729CB">
      <w:pPr>
        <w:ind w:left="720"/>
        <w:jc w:val="center"/>
        <w:rPr>
          <w:b/>
          <w:bCs/>
          <w:sz w:val="36"/>
          <w:szCs w:val="36"/>
        </w:rPr>
      </w:pPr>
      <w:r w:rsidRPr="004729CB">
        <w:rPr>
          <w:b/>
          <w:bCs/>
          <w:sz w:val="36"/>
          <w:szCs w:val="36"/>
        </w:rPr>
        <w:t>Planen Sie Ihren (Arbeits-) Tag</w:t>
      </w:r>
    </w:p>
    <w:p w14:paraId="4BDECAB5" w14:textId="77777777" w:rsidR="004729CB" w:rsidRDefault="004729CB" w:rsidP="004729CB">
      <w:pPr>
        <w:ind w:left="720"/>
        <w:jc w:val="center"/>
        <w:rPr>
          <w:b/>
          <w:bCs/>
          <w:sz w:val="36"/>
          <w:szCs w:val="36"/>
        </w:rPr>
      </w:pPr>
    </w:p>
    <w:p w14:paraId="5AF5906A" w14:textId="4C9C297F" w:rsidR="004729CB" w:rsidRDefault="004729CB" w:rsidP="004729CB">
      <w:pPr>
        <w:numPr>
          <w:ilvl w:val="0"/>
          <w:numId w:val="1"/>
        </w:numPr>
      </w:pPr>
      <w:r w:rsidRPr="004729CB">
        <w:t xml:space="preserve">In der Spalte </w:t>
      </w:r>
      <w:r w:rsidRPr="004729CB">
        <w:rPr>
          <w:b/>
          <w:bCs/>
        </w:rPr>
        <w:t>Arbeitsvorgang</w:t>
      </w:r>
      <w:r w:rsidRPr="004729CB">
        <w:t xml:space="preserve"> werden die für den Tag geplanten Tätigkeiten erfasst.</w:t>
      </w:r>
    </w:p>
    <w:p w14:paraId="1DF0D643" w14:textId="0E0A129C" w:rsidR="004729CB" w:rsidRDefault="004729CB" w:rsidP="004729CB">
      <w:pPr>
        <w:numPr>
          <w:ilvl w:val="0"/>
          <w:numId w:val="1"/>
        </w:numPr>
      </w:pPr>
      <w:r>
        <w:t>Kategorie A steht für sehr wichtig</w:t>
      </w:r>
    </w:p>
    <w:p w14:paraId="3A59A984" w14:textId="37B2F286" w:rsidR="004729CB" w:rsidRDefault="004729CB" w:rsidP="004729CB">
      <w:pPr>
        <w:numPr>
          <w:ilvl w:val="0"/>
          <w:numId w:val="1"/>
        </w:numPr>
      </w:pPr>
      <w:r>
        <w:t>Kategorie B steht für wichtig</w:t>
      </w:r>
    </w:p>
    <w:p w14:paraId="670EE03C" w14:textId="20F22C5E" w:rsidR="004729CB" w:rsidRPr="004729CB" w:rsidRDefault="004729CB" w:rsidP="004729CB">
      <w:pPr>
        <w:numPr>
          <w:ilvl w:val="0"/>
          <w:numId w:val="1"/>
        </w:numPr>
      </w:pPr>
      <w:r>
        <w:t>Kategorie C steht für weniger wichtig</w:t>
      </w:r>
    </w:p>
    <w:p w14:paraId="19B2205B" w14:textId="77777777" w:rsidR="004729CB" w:rsidRPr="004729CB" w:rsidRDefault="004729CB" w:rsidP="004729CB">
      <w:pPr>
        <w:numPr>
          <w:ilvl w:val="0"/>
          <w:numId w:val="1"/>
        </w:numPr>
      </w:pPr>
      <w:r w:rsidRPr="004729CB">
        <w:t xml:space="preserve">Die </w:t>
      </w:r>
      <w:r w:rsidRPr="004729CB">
        <w:rPr>
          <w:b/>
          <w:bCs/>
        </w:rPr>
        <w:t>Priorität</w:t>
      </w:r>
      <w:r w:rsidRPr="004729CB">
        <w:t xml:space="preserve"> wird nur bei nicht terminierten Tätigkeiten festgelegt.</w:t>
      </w:r>
    </w:p>
    <w:p w14:paraId="61900179" w14:textId="77777777" w:rsidR="004729CB" w:rsidRPr="004729CB" w:rsidRDefault="004729CB" w:rsidP="004729CB">
      <w:pPr>
        <w:numPr>
          <w:ilvl w:val="0"/>
          <w:numId w:val="1"/>
        </w:numPr>
      </w:pPr>
      <w:r w:rsidRPr="004729CB">
        <w:lastRenderedPageBreak/>
        <w:t xml:space="preserve">Unter dem Punkt </w:t>
      </w:r>
      <w:r w:rsidRPr="004729CB">
        <w:rPr>
          <w:b/>
          <w:bCs/>
        </w:rPr>
        <w:t xml:space="preserve">Routinetätigkeiten zum Tagesbeginn </w:t>
      </w:r>
      <w:r w:rsidRPr="004729CB">
        <w:t>sind die Aufgaben zusammengefasst, die täglich erledigt werden müssen,</w:t>
      </w:r>
      <w:r w:rsidRPr="004729CB">
        <w:br/>
        <w:t>um arbeitsfähig zu werden, z.B. Computer hochfahren, E-Mails lesen, Auftragsdisposition.</w:t>
      </w:r>
    </w:p>
    <w:p w14:paraId="6C95648F" w14:textId="77777777" w:rsidR="004729CB" w:rsidRPr="004729CB" w:rsidRDefault="004729CB" w:rsidP="004729CB">
      <w:pPr>
        <w:numPr>
          <w:ilvl w:val="0"/>
          <w:numId w:val="1"/>
        </w:numPr>
      </w:pPr>
      <w:r w:rsidRPr="004729CB">
        <w:t xml:space="preserve">Die </w:t>
      </w:r>
      <w:r w:rsidRPr="004729CB">
        <w:rPr>
          <w:b/>
          <w:bCs/>
        </w:rPr>
        <w:t xml:space="preserve">freie Zelle </w:t>
      </w:r>
      <w:r w:rsidRPr="004729CB">
        <w:t>symbolisiert, dass im Laufe des Tages noch Aufgaben eintreffen, die am gleichen Tag erledigt werden müssen.</w:t>
      </w:r>
    </w:p>
    <w:p w14:paraId="3A3FA77A" w14:textId="77777777" w:rsidR="004729CB" w:rsidRPr="004729CB" w:rsidRDefault="004729CB" w:rsidP="004729CB">
      <w:pPr>
        <w:numPr>
          <w:ilvl w:val="0"/>
          <w:numId w:val="1"/>
        </w:numPr>
      </w:pPr>
      <w:r w:rsidRPr="004729CB">
        <w:t>Neu eintreffende Aufgaben, die nicht am gleichen Tag erledigt werden müssen, sollten sofort terminiert werden.</w:t>
      </w:r>
    </w:p>
    <w:p w14:paraId="3708D1F5" w14:textId="2D5CFE29" w:rsidR="004729CB" w:rsidRPr="004729CB" w:rsidRDefault="004729CB" w:rsidP="004729CB">
      <w:pPr>
        <w:numPr>
          <w:ilvl w:val="0"/>
          <w:numId w:val="1"/>
        </w:numPr>
      </w:pPr>
      <w:r w:rsidRPr="004729CB">
        <w:t xml:space="preserve">Beachten Sie, dass es sich hier um den planbaren Anteil Ihrer Arbeit handelt. </w:t>
      </w:r>
      <w:r w:rsidRPr="004729CB">
        <w:br/>
        <w:t>Halten Sie genug Zeit frei, um ungeplante Tätigkeiten (Telefon, Besucher ohne Termin) auch noch bearbeiten können.</w:t>
      </w:r>
      <w:r>
        <w:t xml:space="preserve"> </w:t>
      </w:r>
      <w:proofErr w:type="gramStart"/>
      <w:r w:rsidRPr="004729CB">
        <w:t>Sollten</w:t>
      </w:r>
      <w:proofErr w:type="gramEnd"/>
      <w:r w:rsidRPr="004729CB">
        <w:t xml:space="preserve"> Sie den planbaren Anteil zu hoch schätzen, werden Sie viele geplante Tätigkeiten nicht schaffen und das </w:t>
      </w:r>
      <w:proofErr w:type="spellStart"/>
      <w:r w:rsidRPr="004729CB">
        <w:t>demotivert</w:t>
      </w:r>
      <w:proofErr w:type="spellEnd"/>
      <w:r w:rsidRPr="004729CB">
        <w:t>.</w:t>
      </w:r>
    </w:p>
    <w:p w14:paraId="2CE31006" w14:textId="469B498D" w:rsidR="00613FEE" w:rsidRDefault="00613FEE"/>
    <w:sectPr w:rsidR="00613F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48B3" w14:textId="77777777" w:rsidR="004729CB" w:rsidRDefault="004729CB" w:rsidP="004729CB">
      <w:pPr>
        <w:spacing w:after="0" w:line="240" w:lineRule="auto"/>
      </w:pPr>
      <w:r>
        <w:separator/>
      </w:r>
    </w:p>
  </w:endnote>
  <w:endnote w:type="continuationSeparator" w:id="0">
    <w:p w14:paraId="3974D31B" w14:textId="77777777" w:rsidR="004729CB" w:rsidRDefault="004729CB" w:rsidP="0047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590E" w14:textId="77777777" w:rsidR="004729CB" w:rsidRDefault="004729CB" w:rsidP="004729CB">
      <w:pPr>
        <w:spacing w:after="0" w:line="240" w:lineRule="auto"/>
      </w:pPr>
      <w:r>
        <w:separator/>
      </w:r>
    </w:p>
  </w:footnote>
  <w:footnote w:type="continuationSeparator" w:id="0">
    <w:p w14:paraId="4A1D832C" w14:textId="77777777" w:rsidR="004729CB" w:rsidRDefault="004729CB" w:rsidP="0047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1F36" w14:textId="19C36714" w:rsidR="004729CB" w:rsidRDefault="004729CB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5634BE" wp14:editId="344F745E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331710" cy="911225"/>
          <wp:effectExtent l="0" t="0" r="2540" b="3175"/>
          <wp:wrapNone/>
          <wp:docPr id="34" name="Bild 34" descr="Kopfzeile IQ A4 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opfzeile IQ A4 qu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911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44E"/>
    <w:multiLevelType w:val="hybridMultilevel"/>
    <w:tmpl w:val="E1B09D38"/>
    <w:lvl w:ilvl="0" w:tplc="10527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7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9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07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0F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E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4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0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180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CB"/>
    <w:rsid w:val="002C3338"/>
    <w:rsid w:val="004729CB"/>
    <w:rsid w:val="00613FEE"/>
    <w:rsid w:val="00A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8C6D"/>
  <w15:chartTrackingRefBased/>
  <w15:docId w15:val="{F6174B6E-CF41-402C-88C0-D600BDB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9CB"/>
  </w:style>
  <w:style w:type="paragraph" w:styleId="Fuzeile">
    <w:name w:val="footer"/>
    <w:basedOn w:val="Standard"/>
    <w:link w:val="FuzeileZchn"/>
    <w:uiPriority w:val="99"/>
    <w:unhideWhenUsed/>
    <w:rsid w:val="0047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4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9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4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8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5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5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Isaak</dc:creator>
  <cp:keywords/>
  <dc:description/>
  <cp:lastModifiedBy>Tobias Isaak</cp:lastModifiedBy>
  <cp:revision>1</cp:revision>
  <dcterms:created xsi:type="dcterms:W3CDTF">2022-10-05T05:39:00Z</dcterms:created>
  <dcterms:modified xsi:type="dcterms:W3CDTF">2022-10-05T05:46:00Z</dcterms:modified>
</cp:coreProperties>
</file>